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63416"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附件1：</w:t>
      </w:r>
    </w:p>
    <w:p w14:paraId="1FE500B8">
      <w:pPr>
        <w:spacing w:line="480" w:lineRule="exact"/>
        <w:rPr>
          <w:rFonts w:ascii="黑体" w:eastAsia="黑体"/>
          <w:sz w:val="44"/>
        </w:rPr>
      </w:pPr>
    </w:p>
    <w:p w14:paraId="68ACF756">
      <w:pPr>
        <w:spacing w:line="480" w:lineRule="exact"/>
        <w:jc w:val="center"/>
        <w:rPr>
          <w:rFonts w:ascii="黑体" w:eastAsia="黑体"/>
          <w:sz w:val="44"/>
        </w:rPr>
      </w:pPr>
    </w:p>
    <w:p w14:paraId="09FD2B3A">
      <w:pPr>
        <w:spacing w:line="480" w:lineRule="exact"/>
        <w:jc w:val="center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</w:rPr>
        <w:t>武汉理工大学研究生公共实验课程</w:t>
      </w:r>
    </w:p>
    <w:p w14:paraId="51E6F366">
      <w:pPr>
        <w:spacing w:line="480" w:lineRule="exact"/>
        <w:jc w:val="center"/>
        <w:rPr>
          <w:rFonts w:hint="eastAsia" w:ascii="黑体" w:eastAsia="黑体"/>
          <w:sz w:val="44"/>
        </w:rPr>
      </w:pPr>
    </w:p>
    <w:p w14:paraId="24C283B4">
      <w:pPr>
        <w:spacing w:line="480" w:lineRule="exact"/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建设项目申请表</w:t>
      </w:r>
    </w:p>
    <w:p w14:paraId="5B2FCDCD">
      <w:pPr>
        <w:spacing w:line="480" w:lineRule="exact"/>
        <w:rPr>
          <w:rFonts w:ascii="黑体" w:eastAsia="黑体"/>
          <w:sz w:val="32"/>
        </w:rPr>
      </w:pPr>
    </w:p>
    <w:p w14:paraId="0E093157">
      <w:pPr>
        <w:spacing w:line="480" w:lineRule="exact"/>
        <w:rPr>
          <w:rFonts w:ascii="黑体" w:eastAsia="黑体"/>
          <w:sz w:val="32"/>
        </w:rPr>
      </w:pPr>
    </w:p>
    <w:p w14:paraId="1AF72C49">
      <w:pPr>
        <w:spacing w:line="480" w:lineRule="exact"/>
        <w:rPr>
          <w:rFonts w:ascii="黑体" w:eastAsia="黑体"/>
          <w:sz w:val="32"/>
        </w:rPr>
      </w:pPr>
    </w:p>
    <w:p w14:paraId="5FFE5FEF">
      <w:pPr>
        <w:spacing w:line="480" w:lineRule="exact"/>
        <w:rPr>
          <w:rFonts w:ascii="黑体" w:eastAsia="黑体"/>
          <w:sz w:val="32"/>
        </w:rPr>
      </w:pPr>
    </w:p>
    <w:p w14:paraId="31D5C69C">
      <w:pPr>
        <w:spacing w:line="480" w:lineRule="exact"/>
        <w:rPr>
          <w:rFonts w:ascii="黑体" w:eastAsia="黑体"/>
          <w:sz w:val="32"/>
        </w:rPr>
      </w:pPr>
    </w:p>
    <w:p w14:paraId="2415C1E6">
      <w:pPr>
        <w:spacing w:line="640" w:lineRule="exact"/>
        <w:ind w:firstLine="480" w:firstLineChars="1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课  程  名  称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</w:p>
    <w:p w14:paraId="5B82762E">
      <w:pPr>
        <w:spacing w:line="640" w:lineRule="exact"/>
        <w:ind w:firstLine="480" w:firstLineChars="1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课 程 负 责 人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 w14:paraId="79E8B852">
      <w:pPr>
        <w:spacing w:line="640" w:lineRule="exact"/>
        <w:ind w:firstLine="480" w:firstLineChars="1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          号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</w:p>
    <w:p w14:paraId="69B43919">
      <w:pPr>
        <w:spacing w:line="64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所  在  单  位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</w:p>
    <w:p w14:paraId="00EB7FC3">
      <w:pPr>
        <w:spacing w:line="640" w:lineRule="exact"/>
        <w:ind w:firstLine="480" w:firstLineChars="15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  系  电  话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</w:p>
    <w:p w14:paraId="1BCAF495">
      <w:pPr>
        <w:spacing w:line="640" w:lineRule="exact"/>
        <w:ind w:firstLine="480" w:firstLineChars="1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邮          </w:t>
      </w:r>
      <w:r>
        <w:rPr>
          <w:rFonts w:ascii="仿宋_GB2312" w:eastAsia="仿宋_GB2312"/>
          <w:sz w:val="32"/>
          <w:szCs w:val="32"/>
        </w:rPr>
        <w:t>箱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</w:p>
    <w:p w14:paraId="7D71053B">
      <w:pPr>
        <w:spacing w:line="480" w:lineRule="exact"/>
        <w:ind w:firstLine="1380" w:firstLineChars="400"/>
        <w:rPr>
          <w:w w:val="108"/>
          <w:sz w:val="32"/>
        </w:rPr>
      </w:pPr>
    </w:p>
    <w:p w14:paraId="6269D473">
      <w:pPr>
        <w:spacing w:line="480" w:lineRule="exact"/>
        <w:rPr>
          <w:w w:val="108"/>
          <w:sz w:val="32"/>
        </w:rPr>
      </w:pPr>
    </w:p>
    <w:p w14:paraId="00BD940E">
      <w:pPr>
        <w:spacing w:line="480" w:lineRule="exact"/>
        <w:rPr>
          <w:w w:val="108"/>
          <w:sz w:val="32"/>
        </w:rPr>
      </w:pPr>
    </w:p>
    <w:p w14:paraId="493D791D">
      <w:pPr>
        <w:spacing w:line="480" w:lineRule="exact"/>
        <w:rPr>
          <w:w w:val="108"/>
          <w:sz w:val="32"/>
        </w:rPr>
      </w:pPr>
    </w:p>
    <w:p w14:paraId="6CB68D82">
      <w:pPr>
        <w:spacing w:line="480" w:lineRule="exact"/>
        <w:rPr>
          <w:w w:val="108"/>
          <w:sz w:val="32"/>
        </w:rPr>
      </w:pPr>
    </w:p>
    <w:p w14:paraId="632552C9">
      <w:pPr>
        <w:spacing w:line="480" w:lineRule="exact"/>
        <w:rPr>
          <w:w w:val="108"/>
          <w:sz w:val="32"/>
        </w:rPr>
      </w:pPr>
      <w:bookmarkStart w:id="0" w:name="_GoBack"/>
      <w:bookmarkEnd w:id="0"/>
    </w:p>
    <w:p w14:paraId="2782E8EC">
      <w:pPr>
        <w:spacing w:line="480" w:lineRule="exact"/>
        <w:rPr>
          <w:w w:val="108"/>
          <w:sz w:val="32"/>
        </w:rPr>
      </w:pPr>
    </w:p>
    <w:p w14:paraId="45B819CA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武汉理工大学研究生院  制</w:t>
      </w:r>
    </w:p>
    <w:p w14:paraId="6FA82C94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Ｏ</w:t>
      </w:r>
      <w:r>
        <w:rPr>
          <w:rFonts w:hint="eastAsia" w:ascii="仿宋_GB2312" w:eastAsia="仿宋_GB2312"/>
          <w:sz w:val="32"/>
          <w:szCs w:val="32"/>
        </w:rPr>
        <w:t>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年三月</w:t>
      </w:r>
    </w:p>
    <w:p w14:paraId="1BA36A26">
      <w:pPr>
        <w:jc w:val="center"/>
        <w:rPr>
          <w:rFonts w:hint="eastAsia" w:ascii="仿宋_GB2312" w:eastAsia="仿宋_GB2312"/>
          <w:sz w:val="32"/>
          <w:szCs w:val="32"/>
        </w:rPr>
      </w:pPr>
    </w:p>
    <w:p w14:paraId="5C58AC3B">
      <w:pPr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78F914D">
      <w:pPr>
        <w:spacing w:after="312" w:afterLines="100"/>
        <w:jc w:val="center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 w14:paraId="5C12FC2B">
      <w:pPr>
        <w:rPr>
          <w:rFonts w:ascii="仿宋_GB2312" w:eastAsia="仿宋_GB2312"/>
        </w:rPr>
      </w:pPr>
    </w:p>
    <w:p w14:paraId="0BAD6FEB">
      <w:pPr>
        <w:spacing w:line="560" w:lineRule="exact"/>
        <w:ind w:left="210" w:leftChars="100" w:right="210" w:rightChars="100"/>
        <w:rPr>
          <w:rFonts w:eastAsia="仿宋_GB2312"/>
          <w:sz w:val="28"/>
        </w:rPr>
      </w:pPr>
      <w:r>
        <w:rPr>
          <w:rFonts w:eastAsia="仿宋_GB2312"/>
          <w:sz w:val="28"/>
        </w:rPr>
        <w:t>一、请以word文档格式填写表中各栏目；</w:t>
      </w:r>
    </w:p>
    <w:p w14:paraId="3C271A8B">
      <w:pPr>
        <w:spacing w:line="560" w:lineRule="exact"/>
        <w:ind w:left="798" w:leftChars="100" w:right="210" w:rightChars="100" w:hanging="588" w:hangingChars="210"/>
        <w:rPr>
          <w:rFonts w:eastAsia="仿宋_GB2312"/>
          <w:sz w:val="28"/>
        </w:rPr>
      </w:pPr>
      <w:r>
        <w:rPr>
          <w:rFonts w:eastAsia="仿宋_GB2312"/>
          <w:sz w:val="28"/>
        </w:rPr>
        <w:t>二、</w:t>
      </w:r>
      <w:r>
        <w:rPr>
          <w:rFonts w:hint="eastAsia" w:eastAsia="仿宋_GB2312"/>
          <w:sz w:val="28"/>
        </w:rPr>
        <w:t>表格</w:t>
      </w:r>
      <w:r>
        <w:rPr>
          <w:rFonts w:eastAsia="仿宋_GB2312"/>
          <w:sz w:val="28"/>
        </w:rPr>
        <w:t>文本中外文名词第一次出现时，要写清全称和缩写，再次出现同一词时可以使用缩写；</w:t>
      </w:r>
    </w:p>
    <w:p w14:paraId="3F7625D7">
      <w:pPr>
        <w:spacing w:line="560" w:lineRule="exact"/>
        <w:ind w:left="798" w:leftChars="100" w:right="210" w:rightChars="100" w:hanging="588" w:hangingChars="21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三</w:t>
      </w:r>
      <w:r>
        <w:rPr>
          <w:rFonts w:eastAsia="仿宋_GB2312"/>
          <w:sz w:val="28"/>
        </w:rPr>
        <w:t>、</w:t>
      </w:r>
      <w:r>
        <w:rPr>
          <w:rFonts w:hint="eastAsia" w:eastAsia="仿宋_GB2312"/>
          <w:sz w:val="28"/>
        </w:rPr>
        <w:t>确保填报内容真实可靠，有据可查，填写内容应不涉及国家秘密并可公开，表格内容填写不下时，可自行增加附页；</w:t>
      </w:r>
    </w:p>
    <w:p w14:paraId="16A27491">
      <w:pPr>
        <w:spacing w:line="560" w:lineRule="exact"/>
        <w:ind w:left="798" w:leftChars="100" w:right="210" w:rightChars="100" w:hanging="588" w:hangingChars="21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四、申请表页码依次顺序编排。封面及填写要求不编页码；</w:t>
      </w:r>
    </w:p>
    <w:p w14:paraId="413D1365">
      <w:pPr>
        <w:spacing w:line="560" w:lineRule="exact"/>
        <w:ind w:right="210" w:rightChars="100"/>
        <w:rPr>
          <w:rFonts w:hint="eastAsia" w:eastAsia="仿宋_GB2312"/>
          <w:sz w:val="28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936" w:left="1797" w:header="851" w:footer="992" w:gutter="0"/>
          <w:pgNumType w:fmt="numberInDash" w:start="0" w:chapStyle="1"/>
          <w:cols w:space="720" w:num="1"/>
          <w:docGrid w:type="lines" w:linePitch="312" w:charSpace="0"/>
        </w:sectPr>
      </w:pPr>
    </w:p>
    <w:p w14:paraId="716023FD">
      <w:pPr>
        <w:spacing w:line="560" w:lineRule="exact"/>
        <w:ind w:right="210" w:rightChars="100"/>
      </w:pPr>
      <w:r>
        <w:rPr>
          <w:rFonts w:hint="eastAsia" w:ascii="仿宋_GB2312" w:eastAsia="仿宋_GB2312"/>
          <w:b/>
          <w:bCs/>
          <w:sz w:val="24"/>
        </w:rPr>
        <w:t>1. 课程负责人情况</w:t>
      </w:r>
    </w:p>
    <w:tbl>
      <w:tblPr>
        <w:tblStyle w:val="4"/>
        <w:tblW w:w="9360" w:type="dxa"/>
        <w:tblInd w:w="-25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65"/>
        <w:gridCol w:w="1455"/>
        <w:gridCol w:w="1080"/>
        <w:gridCol w:w="1140"/>
        <w:gridCol w:w="1155"/>
        <w:gridCol w:w="2385"/>
      </w:tblGrid>
      <w:tr w14:paraId="586BA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80" w:type="dxa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5B3AF4B4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1-1</w:t>
            </w:r>
          </w:p>
          <w:p w14:paraId="60155A50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基本</w:t>
            </w:r>
          </w:p>
          <w:p w14:paraId="4E47A620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信息</w:t>
            </w:r>
          </w:p>
        </w:tc>
        <w:tc>
          <w:tcPr>
            <w:tcW w:w="1065" w:type="dxa"/>
            <w:tcBorders>
              <w:top w:val="single" w:color="auto" w:sz="12" w:space="0"/>
            </w:tcBorders>
            <w:noWrap w:val="0"/>
            <w:vAlign w:val="center"/>
          </w:tcPr>
          <w:p w14:paraId="0D9F46D0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姓    名</w:t>
            </w:r>
          </w:p>
        </w:tc>
        <w:tc>
          <w:tcPr>
            <w:tcW w:w="1455" w:type="dxa"/>
            <w:tcBorders>
              <w:top w:val="single" w:color="auto" w:sz="12" w:space="0"/>
            </w:tcBorders>
            <w:noWrap w:val="0"/>
            <w:vAlign w:val="center"/>
          </w:tcPr>
          <w:p w14:paraId="176EFE9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80" w:type="dxa"/>
            <w:tcBorders>
              <w:top w:val="single" w:color="auto" w:sz="12" w:space="0"/>
            </w:tcBorders>
            <w:noWrap w:val="0"/>
            <w:vAlign w:val="center"/>
          </w:tcPr>
          <w:p w14:paraId="26CBDE7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lang w:eastAsia="zh-CN"/>
              </w:rPr>
            </w:pPr>
            <w:r>
              <w:rPr>
                <w:rFonts w:hint="eastAsia" w:ascii="仿宋_GB2312" w:eastAsia="仿宋_GB2312"/>
                <w:position w:val="6"/>
                <w:lang w:val="en-US" w:eastAsia="zh-CN"/>
              </w:rPr>
              <w:t>工号</w:t>
            </w:r>
          </w:p>
        </w:tc>
        <w:tc>
          <w:tcPr>
            <w:tcW w:w="1140" w:type="dxa"/>
            <w:tcBorders>
              <w:top w:val="single" w:color="auto" w:sz="12" w:space="0"/>
            </w:tcBorders>
            <w:noWrap w:val="0"/>
            <w:vAlign w:val="center"/>
          </w:tcPr>
          <w:p w14:paraId="0CEA6292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155" w:type="dxa"/>
            <w:tcBorders>
              <w:top w:val="single" w:color="auto" w:sz="12" w:space="0"/>
            </w:tcBorders>
            <w:noWrap w:val="0"/>
            <w:vAlign w:val="center"/>
          </w:tcPr>
          <w:p w14:paraId="6AD59EE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出生年月</w:t>
            </w:r>
          </w:p>
        </w:tc>
        <w:tc>
          <w:tcPr>
            <w:tcW w:w="2385" w:type="dxa"/>
            <w:tcBorders>
              <w:top w:val="single" w:color="auto" w:sz="12" w:space="0"/>
            </w:tcBorders>
            <w:noWrap w:val="0"/>
            <w:vAlign w:val="center"/>
          </w:tcPr>
          <w:p w14:paraId="6FD19592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</w:tr>
      <w:tr w14:paraId="650096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80" w:type="dxa"/>
            <w:vMerge w:val="continue"/>
            <w:noWrap w:val="0"/>
            <w:vAlign w:val="center"/>
          </w:tcPr>
          <w:p w14:paraId="15C8B8C5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882A0C9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学    历</w:t>
            </w:r>
          </w:p>
        </w:tc>
        <w:tc>
          <w:tcPr>
            <w:tcW w:w="1455" w:type="dxa"/>
            <w:noWrap w:val="0"/>
            <w:vAlign w:val="center"/>
          </w:tcPr>
          <w:p w14:paraId="5F5E986B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AC96771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取得时间</w:t>
            </w:r>
          </w:p>
        </w:tc>
        <w:tc>
          <w:tcPr>
            <w:tcW w:w="1140" w:type="dxa"/>
            <w:noWrap w:val="0"/>
            <w:vAlign w:val="center"/>
          </w:tcPr>
          <w:p w14:paraId="1AE824D6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7B36883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电    话</w:t>
            </w:r>
          </w:p>
        </w:tc>
        <w:tc>
          <w:tcPr>
            <w:tcW w:w="2385" w:type="dxa"/>
            <w:noWrap w:val="0"/>
            <w:vAlign w:val="center"/>
          </w:tcPr>
          <w:p w14:paraId="6FDE38A6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</w:tr>
      <w:tr w14:paraId="7113FA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80" w:type="dxa"/>
            <w:vMerge w:val="continue"/>
            <w:noWrap w:val="0"/>
            <w:vAlign w:val="center"/>
          </w:tcPr>
          <w:p w14:paraId="7C17C97B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FDFAEE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学    位</w:t>
            </w:r>
          </w:p>
        </w:tc>
        <w:tc>
          <w:tcPr>
            <w:tcW w:w="1455" w:type="dxa"/>
            <w:noWrap w:val="0"/>
            <w:vAlign w:val="center"/>
          </w:tcPr>
          <w:p w14:paraId="1F1B016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 w14:paraId="19BBE822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取得时间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noWrap w:val="0"/>
            <w:vAlign w:val="center"/>
          </w:tcPr>
          <w:p w14:paraId="7ED63AD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DCBDC95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导师类别</w:t>
            </w:r>
          </w:p>
        </w:tc>
        <w:tc>
          <w:tcPr>
            <w:tcW w:w="2385" w:type="dxa"/>
            <w:noWrap w:val="0"/>
            <w:vAlign w:val="center"/>
          </w:tcPr>
          <w:p w14:paraId="17716389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36"/>
                <w:szCs w:val="36"/>
              </w:rPr>
              <w:t>□</w:t>
            </w:r>
            <w:r>
              <w:rPr>
                <w:rFonts w:hint="eastAsia" w:ascii="仿宋_GB2312" w:eastAsia="仿宋_GB2312"/>
                <w:position w:val="6"/>
              </w:rPr>
              <w:t xml:space="preserve">硕导、 </w:t>
            </w:r>
            <w:r>
              <w:rPr>
                <w:rFonts w:ascii="仿宋_GB2312" w:eastAsia="仿宋_GB2312"/>
                <w:position w:val="6"/>
                <w:sz w:val="36"/>
                <w:szCs w:val="36"/>
              </w:rPr>
              <w:t>□</w:t>
            </w:r>
            <w:r>
              <w:rPr>
                <w:rFonts w:hint="eastAsia" w:ascii="仿宋_GB2312" w:eastAsia="仿宋_GB2312"/>
                <w:position w:val="6"/>
              </w:rPr>
              <w:t>博导</w:t>
            </w:r>
          </w:p>
        </w:tc>
      </w:tr>
      <w:tr w14:paraId="5AA83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80" w:type="dxa"/>
            <w:vMerge w:val="continue"/>
            <w:noWrap w:val="0"/>
            <w:vAlign w:val="center"/>
          </w:tcPr>
          <w:p w14:paraId="4A246862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65" w:type="dxa"/>
            <w:tcBorders>
              <w:bottom w:val="single" w:color="auto" w:sz="6" w:space="0"/>
            </w:tcBorders>
            <w:noWrap w:val="0"/>
            <w:vAlign w:val="center"/>
          </w:tcPr>
          <w:p w14:paraId="4948D2C3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职    称</w:t>
            </w:r>
          </w:p>
        </w:tc>
        <w:tc>
          <w:tcPr>
            <w:tcW w:w="1455" w:type="dxa"/>
            <w:tcBorders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B53B70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8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A2A9C3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取得时间</w:t>
            </w:r>
          </w:p>
        </w:tc>
        <w:tc>
          <w:tcPr>
            <w:tcW w:w="1140" w:type="dxa"/>
            <w:tcBorders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1CDDE4C"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  <w:tc>
          <w:tcPr>
            <w:tcW w:w="1155" w:type="dxa"/>
            <w:tcBorders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15FB619"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E-mail</w:t>
            </w:r>
          </w:p>
        </w:tc>
        <w:tc>
          <w:tcPr>
            <w:tcW w:w="2385" w:type="dxa"/>
            <w:tcBorders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7A26602"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</w:tr>
      <w:tr w14:paraId="52D07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97" w:hRule="atLeast"/>
        </w:trPr>
        <w:tc>
          <w:tcPr>
            <w:tcW w:w="108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2EEAB85">
            <w:pPr>
              <w:spacing w:line="3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9264C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所在院系</w:t>
            </w:r>
          </w:p>
        </w:tc>
        <w:tc>
          <w:tcPr>
            <w:tcW w:w="253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D84E84"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611076"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研究方向</w:t>
            </w:r>
          </w:p>
        </w:tc>
        <w:tc>
          <w:tcPr>
            <w:tcW w:w="354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5B0C6D2"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</w:tr>
      <w:tr w14:paraId="48DACC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80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953E1">
            <w:pPr>
              <w:spacing w:line="420" w:lineRule="exact"/>
              <w:jc w:val="center"/>
              <w:rPr>
                <w:rFonts w:hint="eastAsia" w:ascii="仿宋" w:hAnsi="仿宋" w:eastAsia="仿宋"/>
                <w:position w:val="6"/>
                <w:szCs w:val="21"/>
              </w:rPr>
            </w:pPr>
            <w:r>
              <w:rPr>
                <w:rFonts w:hint="eastAsia" w:ascii="仿宋" w:hAnsi="仿宋" w:eastAsia="仿宋"/>
                <w:position w:val="6"/>
                <w:szCs w:val="21"/>
              </w:rPr>
              <w:t>申报</w:t>
            </w:r>
            <w:r>
              <w:rPr>
                <w:rFonts w:ascii="仿宋" w:hAnsi="仿宋" w:eastAsia="仿宋"/>
                <w:position w:val="6"/>
                <w:szCs w:val="21"/>
              </w:rPr>
              <w:t>课程在培养方案中课程编号</w:t>
            </w:r>
          </w:p>
        </w:tc>
        <w:tc>
          <w:tcPr>
            <w:tcW w:w="46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EB4A6ED">
            <w:pPr>
              <w:spacing w:line="420" w:lineRule="exact"/>
              <w:jc w:val="center"/>
              <w:rPr>
                <w:rFonts w:ascii="仿宋" w:hAnsi="仿宋" w:eastAsia="仿宋"/>
                <w:position w:val="6"/>
                <w:szCs w:val="21"/>
              </w:rPr>
            </w:pPr>
          </w:p>
        </w:tc>
      </w:tr>
      <w:tr w14:paraId="5E24FB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80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4A780">
            <w:pPr>
              <w:spacing w:line="420" w:lineRule="exact"/>
              <w:jc w:val="center"/>
              <w:rPr>
                <w:rFonts w:hint="eastAsia" w:ascii="仿宋" w:hAnsi="仿宋" w:eastAsia="仿宋"/>
                <w:position w:val="6"/>
                <w:szCs w:val="21"/>
              </w:rPr>
            </w:pPr>
            <w:r>
              <w:rPr>
                <w:rFonts w:hint="eastAsia" w:ascii="仿宋" w:hAnsi="仿宋" w:eastAsia="仿宋"/>
                <w:position w:val="6"/>
                <w:szCs w:val="21"/>
              </w:rPr>
              <w:t>申报</w:t>
            </w:r>
            <w:r>
              <w:rPr>
                <w:rFonts w:ascii="仿宋" w:hAnsi="仿宋" w:eastAsia="仿宋"/>
                <w:position w:val="6"/>
                <w:szCs w:val="21"/>
              </w:rPr>
              <w:t>课程</w:t>
            </w:r>
            <w:r>
              <w:rPr>
                <w:rFonts w:hint="eastAsia" w:ascii="仿宋" w:hAnsi="仿宋" w:eastAsia="仿宋"/>
                <w:position w:val="6"/>
                <w:szCs w:val="21"/>
              </w:rPr>
              <w:t>中实验环节所占学时数</w:t>
            </w:r>
          </w:p>
        </w:tc>
        <w:tc>
          <w:tcPr>
            <w:tcW w:w="46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9E13973">
            <w:pPr>
              <w:spacing w:line="420" w:lineRule="exact"/>
              <w:jc w:val="center"/>
              <w:rPr>
                <w:rFonts w:ascii="仿宋" w:hAnsi="仿宋" w:eastAsia="仿宋"/>
                <w:position w:val="6"/>
                <w:szCs w:val="21"/>
              </w:rPr>
            </w:pPr>
          </w:p>
        </w:tc>
      </w:tr>
      <w:tr w14:paraId="3F3AB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80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A3DFD">
            <w:pPr>
              <w:spacing w:line="420" w:lineRule="exact"/>
              <w:jc w:val="center"/>
              <w:rPr>
                <w:rFonts w:hint="eastAsia" w:ascii="仿宋" w:hAnsi="仿宋" w:eastAsia="仿宋"/>
                <w:position w:val="6"/>
                <w:szCs w:val="21"/>
              </w:rPr>
            </w:pPr>
            <w:r>
              <w:rPr>
                <w:rFonts w:hint="eastAsia" w:ascii="仿宋" w:hAnsi="仿宋" w:eastAsia="仿宋"/>
                <w:position w:val="6"/>
                <w:szCs w:val="21"/>
              </w:rPr>
              <w:t>课程</w:t>
            </w:r>
            <w:r>
              <w:rPr>
                <w:rFonts w:ascii="仿宋" w:hAnsi="仿宋" w:eastAsia="仿宋"/>
                <w:position w:val="6"/>
                <w:szCs w:val="21"/>
              </w:rPr>
              <w:t>受益学生层次及人数</w:t>
            </w:r>
          </w:p>
        </w:tc>
        <w:tc>
          <w:tcPr>
            <w:tcW w:w="46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CB803E3">
            <w:pPr>
              <w:spacing w:line="420" w:lineRule="exact"/>
              <w:jc w:val="center"/>
              <w:rPr>
                <w:rFonts w:hint="eastAsia" w:ascii="仿宋" w:hAnsi="仿宋" w:eastAsia="仿宋"/>
                <w:position w:val="6"/>
                <w:szCs w:val="21"/>
                <w:u w:val="single"/>
              </w:rPr>
            </w:pPr>
            <w:r>
              <w:rPr>
                <w:rFonts w:ascii="仿宋" w:hAnsi="仿宋" w:eastAsia="仿宋"/>
                <w:position w:val="6"/>
                <w:szCs w:val="21"/>
              </w:rPr>
              <w:t>□</w:t>
            </w:r>
            <w:r>
              <w:rPr>
                <w:rFonts w:hint="eastAsia" w:ascii="仿宋" w:hAnsi="仿宋" w:eastAsia="仿宋"/>
                <w:position w:val="6"/>
                <w:szCs w:val="21"/>
              </w:rPr>
              <w:t>科硕</w:t>
            </w:r>
            <w:r>
              <w:rPr>
                <w:rFonts w:hint="eastAsia" w:ascii="仿宋" w:hAnsi="仿宋" w:eastAsia="仿宋"/>
                <w:position w:val="6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position w:val="6"/>
                <w:szCs w:val="21"/>
              </w:rPr>
              <w:t>人、</w:t>
            </w:r>
            <w:r>
              <w:rPr>
                <w:rFonts w:ascii="仿宋_GB2312" w:eastAsia="仿宋_GB2312"/>
                <w:position w:val="6"/>
                <w:sz w:val="36"/>
                <w:szCs w:val="36"/>
              </w:rPr>
              <w:t>□</w:t>
            </w:r>
            <w:r>
              <w:rPr>
                <w:rFonts w:hint="eastAsia" w:ascii="仿宋_GB2312" w:eastAsia="仿宋_GB2312"/>
                <w:position w:val="6"/>
                <w:szCs w:val="21"/>
              </w:rPr>
              <w:t>工硕</w:t>
            </w:r>
            <w:r>
              <w:rPr>
                <w:rFonts w:ascii="仿宋_GB2312" w:eastAsia="仿宋_GB2312"/>
                <w:position w:val="6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position w:val="6"/>
                <w:szCs w:val="21"/>
              </w:rPr>
              <w:t>人</w:t>
            </w:r>
            <w:r>
              <w:rPr>
                <w:rFonts w:ascii="仿宋_GB2312" w:eastAsia="仿宋_GB2312"/>
                <w:position w:val="6"/>
                <w:szCs w:val="21"/>
              </w:rPr>
              <w:t>、</w:t>
            </w:r>
            <w:r>
              <w:rPr>
                <w:rFonts w:ascii="仿宋_GB2312" w:eastAsia="仿宋_GB2312"/>
                <w:position w:val="6"/>
                <w:sz w:val="36"/>
                <w:szCs w:val="36"/>
              </w:rPr>
              <w:t>□</w:t>
            </w:r>
            <w:r>
              <w:rPr>
                <w:rFonts w:hint="eastAsia" w:ascii="仿宋_GB2312" w:eastAsia="仿宋_GB2312"/>
                <w:position w:val="6"/>
                <w:szCs w:val="21"/>
              </w:rPr>
              <w:t>博士</w:t>
            </w:r>
            <w:r>
              <w:rPr>
                <w:rFonts w:hint="eastAsia" w:ascii="仿宋_GB2312" w:eastAsia="仿宋_GB2312"/>
                <w:position w:val="6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position w:val="6"/>
                <w:szCs w:val="21"/>
              </w:rPr>
              <w:t>人</w:t>
            </w:r>
          </w:p>
        </w:tc>
      </w:tr>
      <w:tr w14:paraId="711DD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9" w:hRule="atLeast"/>
        </w:trPr>
        <w:tc>
          <w:tcPr>
            <w:tcW w:w="10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8FCEFF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1-2</w:t>
            </w:r>
          </w:p>
          <w:p w14:paraId="48C120A1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教学</w:t>
            </w:r>
          </w:p>
          <w:p w14:paraId="4FDF2840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研究</w:t>
            </w:r>
          </w:p>
          <w:p w14:paraId="3B86A9C1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情况</w:t>
            </w:r>
          </w:p>
        </w:tc>
        <w:tc>
          <w:tcPr>
            <w:tcW w:w="828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518C0C8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1、近五年来讲授的主要课程（含课程名称、课程类别、学时、届数）（不超过五门）；</w:t>
            </w:r>
          </w:p>
          <w:p w14:paraId="14FBCA34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2、主持的教学研究课题（含课题名称、课题来源、立项时间、年限）（不超过五项）；</w:t>
            </w:r>
          </w:p>
          <w:p w14:paraId="61D96998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3、第一署名在国内外公开发行的刊物上发表的教学研究论文（含题目、刊物名称、时间）（不超过五项）；</w:t>
            </w:r>
          </w:p>
          <w:p w14:paraId="40A1041D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4、获得的教学表彰/奖励（奖项名称、授予单位、授予时间）（不超过五项）；</w:t>
            </w:r>
          </w:p>
        </w:tc>
      </w:tr>
      <w:tr w14:paraId="0002B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7" w:hRule="atLeast"/>
        </w:trPr>
        <w:tc>
          <w:tcPr>
            <w:tcW w:w="1080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8DF8D30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1-3</w:t>
            </w:r>
          </w:p>
          <w:p w14:paraId="031B49DB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学术</w:t>
            </w:r>
          </w:p>
          <w:p w14:paraId="6C284FE3">
            <w:pPr>
              <w:spacing w:line="3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研究</w:t>
            </w:r>
          </w:p>
        </w:tc>
        <w:tc>
          <w:tcPr>
            <w:tcW w:w="8280" w:type="dxa"/>
            <w:gridSpan w:val="6"/>
            <w:tcBorders>
              <w:top w:val="single" w:color="auto" w:sz="4" w:space="0"/>
              <w:bottom w:val="single" w:color="auto" w:sz="12" w:space="0"/>
            </w:tcBorders>
            <w:noWrap w:val="0"/>
            <w:vAlign w:val="top"/>
          </w:tcPr>
          <w:p w14:paraId="4207A75D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1、近五年来承担的学术研究课题（含课题名称、来源、年限、本人所起作用）（不超过五项）；</w:t>
            </w:r>
          </w:p>
          <w:p w14:paraId="786F6360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2、在国内外公开发行刊物上发表的学术论文或专著（含题目、刊物名称、检索级别、署名次序、发表时间）（不超过五篇）；</w:t>
            </w:r>
          </w:p>
          <w:p w14:paraId="5C423F9F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3、获得的学术研究表彰/奖励（含奖项名称、授予单位、署名次序、时间）（不超过五项）</w:t>
            </w:r>
          </w:p>
          <w:p w14:paraId="39A98894">
            <w:pPr>
              <w:spacing w:line="360" w:lineRule="exact"/>
              <w:ind w:right="-107" w:rightChars="-51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授予单位、署名次序、时间）（不超过五项）；</w:t>
            </w:r>
          </w:p>
          <w:p w14:paraId="72EED9BB">
            <w:pPr>
              <w:spacing w:line="360" w:lineRule="exact"/>
              <w:ind w:right="-107" w:rightChars="-51"/>
              <w:rPr>
                <w:rFonts w:hint="eastAsia" w:ascii="仿宋_GB2312" w:eastAsia="仿宋_GB2312"/>
              </w:rPr>
            </w:pPr>
          </w:p>
        </w:tc>
      </w:tr>
    </w:tbl>
    <w:p w14:paraId="49C76F2D">
      <w:pPr>
        <w:spacing w:before="93" w:beforeLines="30"/>
        <w:ind w:firstLine="315" w:firstLineChars="150"/>
        <w:rPr>
          <w:rFonts w:ascii="楷体_GB2312" w:eastAsia="楷体_GB2312"/>
        </w:rPr>
      </w:pPr>
      <w:r>
        <w:rPr>
          <w:rFonts w:hint="eastAsia" w:ascii="仿宋_GB2312" w:eastAsia="仿宋_GB2312"/>
        </w:rPr>
        <w:sym w:font="Symbol" w:char="F02A"/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楷体_GB2312" w:hAnsi="宋体" w:eastAsia="楷体_GB2312"/>
        </w:rPr>
        <w:t>课程负责人是指主持本门课程建设的主讲教师；</w:t>
      </w:r>
      <w:r>
        <w:rPr>
          <w:rFonts w:hint="eastAsia" w:ascii="楷体_GB2312" w:eastAsia="楷体_GB2312"/>
        </w:rPr>
        <w:t>请在对应“□”中划“</w:t>
      </w:r>
      <w:r>
        <w:rPr>
          <w:rFonts w:ascii="楷体_GB2312" w:eastAsia="楷体_GB2312"/>
        </w:rPr>
        <w:t>√</w:t>
      </w:r>
      <w:r>
        <w:rPr>
          <w:rFonts w:hint="eastAsia" w:ascii="楷体_GB2312" w:eastAsia="楷体_GB2312"/>
        </w:rPr>
        <w:t>”；表中要求填写的各项均不超过5项。</w:t>
      </w:r>
      <w:r>
        <w:rPr>
          <w:rFonts w:hint="eastAsia" w:ascii="仿宋_GB2312" w:eastAsia="仿宋_GB2312"/>
        </w:rPr>
        <w:t>可加附页。</w:t>
      </w:r>
      <w:r>
        <w:rPr>
          <w:rFonts w:ascii="楷体_GB2312" w:eastAsia="楷体_GB2312"/>
        </w:rPr>
        <w:br w:type="page"/>
      </w:r>
      <w:r>
        <w:rPr>
          <w:rFonts w:hint="eastAsia" w:ascii="仿宋_GB2312" w:eastAsia="仿宋_GB2312"/>
          <w:b/>
          <w:bCs/>
          <w:sz w:val="24"/>
        </w:rPr>
        <w:t>2. 教师队伍情况</w:t>
      </w:r>
    </w:p>
    <w:tbl>
      <w:tblPr>
        <w:tblStyle w:val="4"/>
        <w:tblW w:w="94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050"/>
        <w:gridCol w:w="637"/>
        <w:gridCol w:w="1275"/>
        <w:gridCol w:w="993"/>
        <w:gridCol w:w="1275"/>
        <w:gridCol w:w="3403"/>
      </w:tblGrid>
      <w:tr w14:paraId="6B45A5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78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0152E974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教师</w:t>
            </w:r>
          </w:p>
          <w:p w14:paraId="4190ADC1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队伍</w:t>
            </w:r>
          </w:p>
          <w:p w14:paraId="5D24AFA4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整体</w:t>
            </w:r>
          </w:p>
          <w:p w14:paraId="03B3DD8B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情况</w:t>
            </w:r>
          </w:p>
          <w:p w14:paraId="272AACF4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</w:p>
        </w:tc>
        <w:tc>
          <w:tcPr>
            <w:tcW w:w="1050" w:type="dxa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20F5B77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姓 名</w:t>
            </w:r>
          </w:p>
        </w:tc>
        <w:tc>
          <w:tcPr>
            <w:tcW w:w="637" w:type="dxa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07B56A3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lang w:eastAsia="zh-CN"/>
              </w:rPr>
            </w:pPr>
            <w:r>
              <w:rPr>
                <w:rFonts w:hint="eastAsia" w:ascii="仿宋_GB2312" w:eastAsia="仿宋_GB2312"/>
                <w:position w:val="6"/>
                <w:lang w:val="en-US" w:eastAsia="zh-CN"/>
              </w:rPr>
              <w:t>工号</w:t>
            </w:r>
          </w:p>
        </w:tc>
        <w:tc>
          <w:tcPr>
            <w:tcW w:w="1275" w:type="dxa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7B4E3142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出生年月</w:t>
            </w:r>
          </w:p>
        </w:tc>
        <w:tc>
          <w:tcPr>
            <w:tcW w:w="993" w:type="dxa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E006C1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职称</w:t>
            </w:r>
          </w:p>
        </w:tc>
        <w:tc>
          <w:tcPr>
            <w:tcW w:w="1275" w:type="dxa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7FE8CC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学位/学历</w:t>
            </w:r>
          </w:p>
        </w:tc>
        <w:tc>
          <w:tcPr>
            <w:tcW w:w="3403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68215A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</w:rPr>
              <w:t>在教学中承担的工作</w:t>
            </w:r>
          </w:p>
        </w:tc>
      </w:tr>
      <w:tr w14:paraId="37947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7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520FFBBA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5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8D74601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63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FAEBF93">
            <w:pPr>
              <w:spacing w:line="360" w:lineRule="exact"/>
              <w:rPr>
                <w:rFonts w:ascii="仿宋_GB2312" w:hAnsi="宋体" w:eastAsia="仿宋_GB2312"/>
                <w:position w:val="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FDFE1AC">
            <w:pPr>
              <w:spacing w:line="36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A32815D">
            <w:pPr>
              <w:spacing w:line="36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D2A09A">
            <w:pPr>
              <w:spacing w:line="360" w:lineRule="exact"/>
              <w:jc w:val="center"/>
              <w:rPr>
                <w:rFonts w:ascii="仿宋_GB2312" w:hAnsi="宋体" w:eastAsia="仿宋_GB2312"/>
                <w:position w:val="6"/>
              </w:rPr>
            </w:pPr>
          </w:p>
        </w:tc>
        <w:tc>
          <w:tcPr>
            <w:tcW w:w="34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D087426">
            <w:pPr>
              <w:spacing w:line="360" w:lineRule="exact"/>
              <w:jc w:val="center"/>
              <w:rPr>
                <w:rFonts w:hint="eastAsia" w:ascii="仿宋_GB2312" w:hAnsi="宋体" w:eastAsia="仿宋_GB2312"/>
                <w:position w:val="6"/>
                <w:lang w:val="en-US" w:eastAsia="zh-CN"/>
              </w:rPr>
            </w:pPr>
          </w:p>
        </w:tc>
      </w:tr>
      <w:tr w14:paraId="610F8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7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640F815C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5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B869B6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63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433B795">
            <w:pPr>
              <w:rPr>
                <w:rFonts w:ascii="仿宋_GB2312" w:hAnsi="宋体" w:eastAsia="仿宋_GB2312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D95FE9C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A35D1A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028055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34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5CE5069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</w:tr>
      <w:tr w14:paraId="6A2CC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7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386E5503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5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A15FB6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63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01ADDB7">
            <w:pPr>
              <w:rPr>
                <w:rFonts w:ascii="仿宋_GB2312" w:hAnsi="宋体" w:eastAsia="仿宋_GB2312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577C8C7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933D8C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88263C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34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E81A130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</w:tr>
      <w:tr w14:paraId="3E70E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7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2FD3AFBD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5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FEC0461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63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16C619">
            <w:pPr>
              <w:rPr>
                <w:rFonts w:ascii="仿宋_GB2312" w:hAnsi="宋体" w:eastAsia="仿宋_GB2312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B14252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5B96EFD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8499BD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34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50ECA6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</w:tr>
      <w:tr w14:paraId="7D4B1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7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41F5B308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05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1926C01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63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551A347">
            <w:pPr>
              <w:rPr>
                <w:rFonts w:ascii="仿宋_GB2312" w:hAnsi="宋体" w:eastAsia="仿宋_GB2312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AFCCB41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E7414C8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DA65DE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34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66BA9F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</w:tr>
      <w:tr w14:paraId="2A2BA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1" w:hRule="atLeast"/>
          <w:jc w:val="center"/>
        </w:trPr>
        <w:tc>
          <w:tcPr>
            <w:tcW w:w="7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37B30364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</w:p>
        </w:tc>
        <w:tc>
          <w:tcPr>
            <w:tcW w:w="8633" w:type="dxa"/>
            <w:gridSpan w:val="6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86BD79B">
            <w:pPr>
              <w:rPr>
                <w:rFonts w:ascii="仿宋_GB2312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eastAsia="仿宋_GB2312"/>
                <w:bCs/>
                <w:position w:val="6"/>
                <w:sz w:val="24"/>
              </w:rPr>
              <w:t>概述主要成员的教学经历以及中青年教师培养计划与效果</w:t>
            </w:r>
          </w:p>
          <w:p w14:paraId="1007623B">
            <w:pPr>
              <w:rPr>
                <w:rFonts w:hint="eastAsia" w:ascii="仿宋_GB2312" w:eastAsia="仿宋_GB2312"/>
                <w:position w:val="6"/>
              </w:rPr>
            </w:pPr>
          </w:p>
          <w:p w14:paraId="5677303B">
            <w:pPr>
              <w:rPr>
                <w:rFonts w:hint="eastAsia" w:ascii="仿宋_GB2312" w:eastAsia="仿宋_GB2312"/>
                <w:position w:val="6"/>
              </w:rPr>
            </w:pPr>
          </w:p>
          <w:p w14:paraId="348D7BE0">
            <w:pPr>
              <w:rPr>
                <w:rFonts w:hint="eastAsia" w:ascii="仿宋_GB2312" w:eastAsia="仿宋_GB2312"/>
                <w:position w:val="6"/>
              </w:rPr>
            </w:pPr>
          </w:p>
          <w:p w14:paraId="292AB9FB">
            <w:pPr>
              <w:rPr>
                <w:rFonts w:hint="eastAsia" w:ascii="仿宋_GB2312" w:eastAsia="仿宋_GB2312"/>
                <w:position w:val="6"/>
              </w:rPr>
            </w:pPr>
          </w:p>
          <w:p w14:paraId="4129A480">
            <w:pPr>
              <w:rPr>
                <w:rFonts w:hint="eastAsia" w:ascii="仿宋_GB2312" w:eastAsia="仿宋_GB2312"/>
                <w:position w:val="6"/>
              </w:rPr>
            </w:pPr>
          </w:p>
          <w:p w14:paraId="5526B210">
            <w:pPr>
              <w:rPr>
                <w:rFonts w:hint="eastAsia" w:ascii="仿宋_GB2312" w:eastAsia="仿宋_GB2312"/>
                <w:position w:val="6"/>
              </w:rPr>
            </w:pPr>
          </w:p>
          <w:p w14:paraId="54F77E0D">
            <w:pPr>
              <w:rPr>
                <w:rFonts w:hint="eastAsia" w:ascii="仿宋_GB2312" w:eastAsia="仿宋_GB2312"/>
                <w:position w:val="6"/>
              </w:rPr>
            </w:pPr>
          </w:p>
          <w:p w14:paraId="100B08BB">
            <w:pPr>
              <w:rPr>
                <w:rFonts w:hint="eastAsia" w:ascii="仿宋_GB2312" w:eastAsia="仿宋_GB2312"/>
                <w:position w:val="6"/>
              </w:rPr>
            </w:pPr>
          </w:p>
          <w:p w14:paraId="5606A721">
            <w:pPr>
              <w:rPr>
                <w:rFonts w:hint="eastAsia" w:ascii="仿宋_GB2312" w:eastAsia="仿宋_GB2312"/>
                <w:position w:val="6"/>
              </w:rPr>
            </w:pPr>
          </w:p>
          <w:p w14:paraId="631C4C77">
            <w:pPr>
              <w:rPr>
                <w:rFonts w:hint="eastAsia" w:ascii="仿宋_GB2312" w:eastAsia="仿宋_GB2312"/>
                <w:position w:val="6"/>
              </w:rPr>
            </w:pPr>
          </w:p>
          <w:p w14:paraId="1772AF01">
            <w:pPr>
              <w:rPr>
                <w:rFonts w:hint="eastAsia" w:ascii="仿宋_GB2312" w:eastAsia="仿宋_GB2312"/>
                <w:position w:val="6"/>
              </w:rPr>
            </w:pPr>
          </w:p>
          <w:p w14:paraId="2635E5AA">
            <w:pPr>
              <w:rPr>
                <w:rFonts w:ascii="仿宋_GB2312" w:eastAsia="仿宋_GB2312"/>
                <w:position w:val="6"/>
              </w:rPr>
            </w:pPr>
          </w:p>
          <w:p w14:paraId="06959726">
            <w:pPr>
              <w:rPr>
                <w:rFonts w:ascii="仿宋_GB2312" w:eastAsia="仿宋_GB2312"/>
                <w:position w:val="6"/>
              </w:rPr>
            </w:pPr>
          </w:p>
          <w:p w14:paraId="5A9DAE73">
            <w:pPr>
              <w:rPr>
                <w:rFonts w:ascii="仿宋_GB2312" w:eastAsia="仿宋_GB2312"/>
                <w:position w:val="6"/>
              </w:rPr>
            </w:pPr>
          </w:p>
          <w:p w14:paraId="3305090F">
            <w:pPr>
              <w:rPr>
                <w:rFonts w:ascii="仿宋_GB2312" w:eastAsia="仿宋_GB2312"/>
                <w:position w:val="6"/>
              </w:rPr>
            </w:pPr>
          </w:p>
          <w:p w14:paraId="62135664">
            <w:pPr>
              <w:rPr>
                <w:rFonts w:ascii="仿宋_GB2312" w:eastAsia="仿宋_GB2312"/>
                <w:position w:val="6"/>
              </w:rPr>
            </w:pPr>
          </w:p>
          <w:p w14:paraId="7078CE8F">
            <w:pPr>
              <w:rPr>
                <w:rFonts w:ascii="仿宋_GB2312" w:eastAsia="仿宋_GB2312"/>
                <w:position w:val="6"/>
              </w:rPr>
            </w:pPr>
          </w:p>
          <w:p w14:paraId="7208603B">
            <w:pPr>
              <w:rPr>
                <w:rFonts w:ascii="仿宋_GB2312" w:eastAsia="仿宋_GB2312"/>
                <w:position w:val="6"/>
              </w:rPr>
            </w:pPr>
          </w:p>
          <w:p w14:paraId="25B9321C">
            <w:pPr>
              <w:rPr>
                <w:rFonts w:ascii="仿宋_GB2312" w:eastAsia="仿宋_GB2312"/>
                <w:position w:val="6"/>
              </w:rPr>
            </w:pPr>
          </w:p>
          <w:p w14:paraId="3BBD13BB">
            <w:pPr>
              <w:rPr>
                <w:rFonts w:ascii="仿宋_GB2312" w:eastAsia="仿宋_GB2312"/>
                <w:position w:val="6"/>
              </w:rPr>
            </w:pPr>
          </w:p>
          <w:p w14:paraId="6136C075">
            <w:pPr>
              <w:rPr>
                <w:rFonts w:ascii="仿宋_GB2312" w:eastAsia="仿宋_GB2312"/>
                <w:position w:val="6"/>
              </w:rPr>
            </w:pPr>
          </w:p>
          <w:p w14:paraId="72619C20">
            <w:pPr>
              <w:rPr>
                <w:rFonts w:ascii="仿宋_GB2312" w:eastAsia="仿宋_GB2312"/>
                <w:position w:val="6"/>
              </w:rPr>
            </w:pPr>
          </w:p>
          <w:p w14:paraId="4998E0DF">
            <w:pPr>
              <w:rPr>
                <w:rFonts w:ascii="仿宋_GB2312" w:eastAsia="仿宋_GB2312"/>
                <w:position w:val="6"/>
              </w:rPr>
            </w:pPr>
          </w:p>
          <w:p w14:paraId="4A9DADE3">
            <w:pPr>
              <w:rPr>
                <w:rFonts w:ascii="仿宋_GB2312" w:eastAsia="仿宋_GB2312"/>
                <w:position w:val="6"/>
              </w:rPr>
            </w:pPr>
          </w:p>
          <w:p w14:paraId="291377FA">
            <w:pPr>
              <w:rPr>
                <w:rFonts w:ascii="仿宋_GB2312" w:eastAsia="仿宋_GB2312"/>
                <w:position w:val="6"/>
              </w:rPr>
            </w:pPr>
          </w:p>
          <w:p w14:paraId="240CAB6B">
            <w:pPr>
              <w:rPr>
                <w:rFonts w:ascii="仿宋_GB2312" w:eastAsia="仿宋_GB2312"/>
                <w:position w:val="6"/>
              </w:rPr>
            </w:pPr>
          </w:p>
          <w:p w14:paraId="0A3E0E5B">
            <w:pPr>
              <w:rPr>
                <w:rFonts w:ascii="仿宋_GB2312" w:eastAsia="仿宋_GB2312"/>
                <w:position w:val="6"/>
              </w:rPr>
            </w:pPr>
          </w:p>
          <w:p w14:paraId="16FAC21F">
            <w:pPr>
              <w:rPr>
                <w:rFonts w:ascii="仿宋_GB2312" w:eastAsia="仿宋_GB2312"/>
                <w:position w:val="6"/>
              </w:rPr>
            </w:pPr>
          </w:p>
          <w:p w14:paraId="6F18070A">
            <w:pPr>
              <w:rPr>
                <w:rFonts w:ascii="仿宋_GB2312" w:eastAsia="仿宋_GB2312"/>
                <w:position w:val="6"/>
              </w:rPr>
            </w:pPr>
          </w:p>
          <w:p w14:paraId="4892C35E">
            <w:pPr>
              <w:rPr>
                <w:rFonts w:ascii="仿宋_GB2312" w:eastAsia="仿宋_GB2312"/>
                <w:position w:val="6"/>
              </w:rPr>
            </w:pPr>
          </w:p>
          <w:p w14:paraId="79C525B0">
            <w:pPr>
              <w:rPr>
                <w:rFonts w:hint="eastAsia" w:ascii="仿宋_GB2312" w:eastAsia="仿宋_GB2312"/>
                <w:position w:val="6"/>
              </w:rPr>
            </w:pPr>
          </w:p>
          <w:p w14:paraId="062330A7">
            <w:pPr>
              <w:rPr>
                <w:rFonts w:hint="eastAsia" w:ascii="仿宋_GB2312" w:eastAsia="仿宋_GB2312"/>
                <w:position w:val="6"/>
              </w:rPr>
            </w:pPr>
          </w:p>
          <w:p w14:paraId="4D80D2D9">
            <w:pPr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6FBB5EF5">
      <w:pPr>
        <w:spacing w:line="360" w:lineRule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sym w:font="Symbol" w:char="F02A"/>
      </w:r>
      <w:r>
        <w:rPr>
          <w:rFonts w:hint="eastAsia" w:ascii="仿宋_GB2312" w:eastAsia="仿宋_GB2312"/>
        </w:rPr>
        <w:t xml:space="preserve"> 可加附页。</w:t>
      </w:r>
    </w:p>
    <w:p w14:paraId="54E30170">
      <w:pPr>
        <w:spacing w:line="360" w:lineRule="auto"/>
        <w:rPr>
          <w:rFonts w:ascii="仿宋_GB2312" w:eastAsia="仿宋_GB2312"/>
        </w:rPr>
      </w:pPr>
      <w:r>
        <w:rPr>
          <w:rFonts w:hint="eastAsia" w:ascii="仿宋_GB2312" w:eastAsia="仿宋_GB2312"/>
          <w:b/>
          <w:bCs/>
          <w:sz w:val="24"/>
        </w:rPr>
        <w:t>3.课程情况</w:t>
      </w:r>
    </w:p>
    <w:tbl>
      <w:tblPr>
        <w:tblStyle w:val="4"/>
        <w:tblW w:w="5096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9"/>
      </w:tblGrid>
      <w:tr w14:paraId="5D2A1D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9" w:hRule="atLeast"/>
          <w:jc w:val="center"/>
        </w:trPr>
        <w:tc>
          <w:tcPr>
            <w:tcW w:w="5000" w:type="pct"/>
            <w:noWrap w:val="0"/>
            <w:vAlign w:val="top"/>
          </w:tcPr>
          <w:p w14:paraId="788DA745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3-1</w:t>
            </w:r>
            <w:r>
              <w:rPr>
                <w:rFonts w:hint="eastAsia" w:ascii="仿宋_GB2312" w:eastAsia="仿宋_GB2312"/>
                <w:sz w:val="24"/>
              </w:rPr>
              <w:t xml:space="preserve">  本课程发展的方向、在研究生培养中的重要性</w:t>
            </w:r>
          </w:p>
          <w:p w14:paraId="7C724C78">
            <w:pPr>
              <w:rPr>
                <w:rFonts w:ascii="仿宋_GB2312" w:eastAsia="仿宋_GB2312"/>
                <w:sz w:val="24"/>
              </w:rPr>
            </w:pPr>
          </w:p>
          <w:p w14:paraId="45E3EFA3">
            <w:pPr>
              <w:rPr>
                <w:rFonts w:hint="eastAsia" w:ascii="仿宋_GB2312" w:eastAsia="仿宋_GB2312"/>
                <w:sz w:val="24"/>
              </w:rPr>
            </w:pPr>
          </w:p>
          <w:p w14:paraId="0EBF13C1">
            <w:pPr>
              <w:rPr>
                <w:rFonts w:hint="eastAsia" w:ascii="仿宋_GB2312" w:eastAsia="仿宋_GB2312"/>
                <w:sz w:val="24"/>
              </w:rPr>
            </w:pPr>
          </w:p>
          <w:p w14:paraId="0B2F1D5E">
            <w:pPr>
              <w:rPr>
                <w:rFonts w:hint="eastAsia" w:ascii="仿宋_GB2312" w:eastAsia="仿宋_GB2312"/>
                <w:sz w:val="24"/>
              </w:rPr>
            </w:pPr>
          </w:p>
          <w:p w14:paraId="14DAE0DC">
            <w:pPr>
              <w:rPr>
                <w:rFonts w:hint="eastAsia" w:ascii="仿宋_GB2312" w:eastAsia="仿宋_GB2312"/>
                <w:sz w:val="24"/>
              </w:rPr>
            </w:pPr>
          </w:p>
          <w:p w14:paraId="624F5796">
            <w:pPr>
              <w:rPr>
                <w:rFonts w:hint="eastAsia" w:ascii="仿宋_GB2312" w:eastAsia="仿宋_GB2312"/>
                <w:sz w:val="24"/>
              </w:rPr>
            </w:pPr>
          </w:p>
          <w:p w14:paraId="1D8FEB2C">
            <w:pPr>
              <w:rPr>
                <w:rFonts w:ascii="仿宋_GB2312" w:eastAsia="仿宋_GB2312"/>
                <w:sz w:val="24"/>
              </w:rPr>
            </w:pPr>
          </w:p>
          <w:p w14:paraId="7BB21AA4">
            <w:pPr>
              <w:rPr>
                <w:rFonts w:ascii="仿宋_GB2312" w:eastAsia="仿宋_GB2312"/>
                <w:sz w:val="24"/>
              </w:rPr>
            </w:pPr>
          </w:p>
          <w:p w14:paraId="121E9857">
            <w:pPr>
              <w:rPr>
                <w:rFonts w:ascii="仿宋_GB2312" w:eastAsia="仿宋_GB2312"/>
                <w:sz w:val="24"/>
              </w:rPr>
            </w:pPr>
          </w:p>
          <w:p w14:paraId="779FC909">
            <w:pPr>
              <w:rPr>
                <w:rFonts w:hint="eastAsia" w:ascii="仿宋_GB2312" w:eastAsia="仿宋_GB2312"/>
                <w:sz w:val="24"/>
              </w:rPr>
            </w:pPr>
          </w:p>
          <w:p w14:paraId="0A2B7BC3">
            <w:pPr>
              <w:rPr>
                <w:rFonts w:hint="eastAsia" w:ascii="仿宋_GB2312" w:eastAsia="仿宋_GB2312"/>
                <w:sz w:val="24"/>
              </w:rPr>
            </w:pPr>
          </w:p>
          <w:p w14:paraId="5EB51B4B">
            <w:pPr>
              <w:rPr>
                <w:rFonts w:hint="eastAsia" w:ascii="仿宋_GB2312" w:eastAsia="仿宋_GB2312"/>
                <w:sz w:val="24"/>
              </w:rPr>
            </w:pPr>
          </w:p>
          <w:p w14:paraId="76D21BC1">
            <w:pPr>
              <w:rPr>
                <w:rFonts w:ascii="仿宋_GB2312" w:eastAsia="仿宋_GB2312"/>
                <w:sz w:val="24"/>
              </w:rPr>
            </w:pPr>
          </w:p>
        </w:tc>
      </w:tr>
      <w:tr w14:paraId="2E2A8B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2" w:hRule="atLeast"/>
          <w:jc w:val="center"/>
        </w:trPr>
        <w:tc>
          <w:tcPr>
            <w:tcW w:w="5000" w:type="pct"/>
            <w:noWrap w:val="0"/>
            <w:vAlign w:val="top"/>
          </w:tcPr>
          <w:p w14:paraId="22975777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3-2 </w:t>
            </w:r>
            <w:r>
              <w:rPr>
                <w:rFonts w:hint="eastAsia" w:ascii="仿宋_GB2312" w:eastAsia="仿宋_GB2312"/>
                <w:sz w:val="24"/>
              </w:rPr>
              <w:t xml:space="preserve"> 本课程项目建设的主要内容、预期达到的目标和成效等</w:t>
            </w:r>
          </w:p>
          <w:p w14:paraId="57CD975F">
            <w:pPr>
              <w:rPr>
                <w:rFonts w:hint="eastAsia" w:ascii="仿宋_GB2312" w:eastAsia="仿宋_GB2312"/>
                <w:sz w:val="24"/>
              </w:rPr>
            </w:pPr>
          </w:p>
          <w:p w14:paraId="3B4EE30F">
            <w:pPr>
              <w:rPr>
                <w:rFonts w:hint="eastAsia" w:ascii="仿宋_GB2312" w:eastAsia="仿宋_GB2312"/>
                <w:sz w:val="24"/>
              </w:rPr>
            </w:pPr>
          </w:p>
          <w:p w14:paraId="2712FA74">
            <w:pPr>
              <w:rPr>
                <w:rFonts w:hint="eastAsia" w:ascii="仿宋_GB2312" w:eastAsia="仿宋_GB2312"/>
                <w:sz w:val="24"/>
              </w:rPr>
            </w:pPr>
          </w:p>
          <w:p w14:paraId="571497D2">
            <w:pPr>
              <w:rPr>
                <w:rFonts w:hint="eastAsia" w:ascii="仿宋_GB2312" w:eastAsia="仿宋_GB2312"/>
                <w:sz w:val="24"/>
              </w:rPr>
            </w:pPr>
          </w:p>
          <w:p w14:paraId="6ED930EA">
            <w:pPr>
              <w:rPr>
                <w:rFonts w:hint="eastAsia" w:ascii="仿宋_GB2312" w:eastAsia="仿宋_GB2312"/>
                <w:sz w:val="24"/>
              </w:rPr>
            </w:pPr>
          </w:p>
          <w:p w14:paraId="6F5B1653">
            <w:pPr>
              <w:rPr>
                <w:rFonts w:ascii="仿宋_GB2312" w:eastAsia="仿宋_GB2312"/>
                <w:sz w:val="24"/>
              </w:rPr>
            </w:pPr>
          </w:p>
          <w:p w14:paraId="6894AA00">
            <w:pPr>
              <w:rPr>
                <w:rFonts w:hint="eastAsia" w:ascii="仿宋_GB2312" w:eastAsia="仿宋_GB2312"/>
                <w:sz w:val="24"/>
              </w:rPr>
            </w:pPr>
          </w:p>
          <w:p w14:paraId="17A138FB">
            <w:pPr>
              <w:rPr>
                <w:rFonts w:hint="eastAsia" w:ascii="仿宋_GB2312" w:eastAsia="仿宋_GB2312"/>
                <w:sz w:val="24"/>
              </w:rPr>
            </w:pPr>
          </w:p>
          <w:p w14:paraId="15117A2B">
            <w:pPr>
              <w:rPr>
                <w:rFonts w:ascii="仿宋_GB2312" w:eastAsia="仿宋_GB2312"/>
                <w:sz w:val="24"/>
              </w:rPr>
            </w:pPr>
          </w:p>
          <w:p w14:paraId="7C87ADF1">
            <w:pPr>
              <w:rPr>
                <w:rFonts w:ascii="仿宋_GB2312" w:eastAsia="仿宋_GB2312"/>
                <w:sz w:val="24"/>
              </w:rPr>
            </w:pPr>
          </w:p>
          <w:p w14:paraId="2835D1DA">
            <w:pPr>
              <w:rPr>
                <w:rFonts w:ascii="仿宋_GB2312" w:eastAsia="仿宋_GB2312"/>
                <w:sz w:val="24"/>
              </w:rPr>
            </w:pPr>
          </w:p>
          <w:p w14:paraId="5EFDBB6E">
            <w:pPr>
              <w:rPr>
                <w:rFonts w:hint="eastAsia" w:ascii="仿宋_GB2312" w:eastAsia="仿宋_GB2312"/>
                <w:sz w:val="24"/>
              </w:rPr>
            </w:pPr>
          </w:p>
          <w:p w14:paraId="2AF45FC3">
            <w:pPr>
              <w:rPr>
                <w:rFonts w:hint="eastAsia" w:ascii="仿宋_GB2312" w:eastAsia="仿宋_GB2312"/>
                <w:sz w:val="24"/>
              </w:rPr>
            </w:pPr>
          </w:p>
          <w:p w14:paraId="261A507F"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 w14:paraId="6D62D4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2" w:hRule="atLeast"/>
          <w:jc w:val="center"/>
        </w:trPr>
        <w:tc>
          <w:tcPr>
            <w:tcW w:w="5000" w:type="pct"/>
            <w:noWrap w:val="0"/>
            <w:vAlign w:val="top"/>
          </w:tcPr>
          <w:p w14:paraId="4F0BF94B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3-3 </w:t>
            </w:r>
            <w:r>
              <w:rPr>
                <w:rFonts w:hint="eastAsia" w:ascii="仿宋_GB2312" w:eastAsia="仿宋_GB2312"/>
                <w:sz w:val="24"/>
              </w:rPr>
              <w:t xml:space="preserve"> 本课程建设的创新点</w:t>
            </w:r>
          </w:p>
          <w:p w14:paraId="654D50CD">
            <w:pPr>
              <w:rPr>
                <w:rFonts w:hint="eastAsia" w:ascii="仿宋_GB2312" w:eastAsia="仿宋_GB2312"/>
                <w:sz w:val="24"/>
              </w:rPr>
            </w:pPr>
          </w:p>
          <w:p w14:paraId="3533FE53">
            <w:pPr>
              <w:rPr>
                <w:rFonts w:hint="eastAsia" w:ascii="仿宋_GB2312" w:eastAsia="仿宋_GB2312"/>
                <w:sz w:val="24"/>
              </w:rPr>
            </w:pPr>
          </w:p>
          <w:p w14:paraId="00950397">
            <w:pPr>
              <w:rPr>
                <w:rFonts w:hint="eastAsia" w:ascii="仿宋_GB2312" w:eastAsia="仿宋_GB2312"/>
                <w:sz w:val="24"/>
              </w:rPr>
            </w:pPr>
          </w:p>
          <w:p w14:paraId="2F7FED63">
            <w:pPr>
              <w:rPr>
                <w:rFonts w:hint="eastAsia" w:ascii="仿宋_GB2312" w:eastAsia="仿宋_GB2312"/>
                <w:sz w:val="24"/>
              </w:rPr>
            </w:pPr>
          </w:p>
          <w:p w14:paraId="799B8D21">
            <w:pPr>
              <w:rPr>
                <w:rFonts w:hint="eastAsia" w:ascii="仿宋_GB2312" w:eastAsia="仿宋_GB2312"/>
                <w:sz w:val="24"/>
              </w:rPr>
            </w:pPr>
          </w:p>
          <w:p w14:paraId="6CEDA103">
            <w:pPr>
              <w:rPr>
                <w:rFonts w:hint="eastAsia" w:ascii="仿宋_GB2312" w:eastAsia="仿宋_GB2312"/>
                <w:sz w:val="24"/>
              </w:rPr>
            </w:pPr>
          </w:p>
          <w:p w14:paraId="2AF34310">
            <w:pPr>
              <w:rPr>
                <w:rFonts w:ascii="仿宋_GB2312" w:eastAsia="仿宋_GB2312"/>
                <w:sz w:val="24"/>
              </w:rPr>
            </w:pPr>
          </w:p>
          <w:p w14:paraId="2567904D">
            <w:pPr>
              <w:rPr>
                <w:rFonts w:ascii="仿宋_GB2312" w:eastAsia="仿宋_GB2312"/>
                <w:sz w:val="24"/>
              </w:rPr>
            </w:pPr>
          </w:p>
          <w:p w14:paraId="0DF10ECF">
            <w:pPr>
              <w:rPr>
                <w:rFonts w:hint="eastAsia" w:ascii="仿宋_GB2312" w:eastAsia="仿宋_GB2312"/>
                <w:sz w:val="24"/>
              </w:rPr>
            </w:pPr>
          </w:p>
          <w:p w14:paraId="4829C973">
            <w:pPr>
              <w:rPr>
                <w:rFonts w:ascii="仿宋_GB2312" w:eastAsia="仿宋_GB2312"/>
                <w:sz w:val="24"/>
              </w:rPr>
            </w:pPr>
          </w:p>
          <w:p w14:paraId="6EABB5B9">
            <w:pPr>
              <w:rPr>
                <w:rFonts w:hint="eastAsia" w:ascii="仿宋_GB2312" w:eastAsia="仿宋_GB2312"/>
                <w:sz w:val="24"/>
              </w:rPr>
            </w:pPr>
          </w:p>
          <w:p w14:paraId="445BEBE6">
            <w:pPr>
              <w:rPr>
                <w:rFonts w:hint="eastAsia" w:ascii="仿宋_GB2312" w:eastAsia="仿宋_GB2312"/>
                <w:sz w:val="24"/>
              </w:rPr>
            </w:pPr>
          </w:p>
          <w:p w14:paraId="0DC0CAF5">
            <w:pPr>
              <w:rPr>
                <w:rFonts w:hint="eastAsia" w:ascii="仿宋_GB2312" w:eastAsia="仿宋_GB2312"/>
                <w:sz w:val="24"/>
              </w:rPr>
            </w:pPr>
          </w:p>
          <w:p w14:paraId="0CD1544F">
            <w:pPr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 w14:paraId="083343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2" w:hRule="atLeast"/>
          <w:jc w:val="center"/>
        </w:trPr>
        <w:tc>
          <w:tcPr>
            <w:tcW w:w="5000" w:type="pct"/>
            <w:noWrap w:val="0"/>
            <w:vAlign w:val="top"/>
          </w:tcPr>
          <w:p w14:paraId="045B12C5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3-4</w:t>
            </w:r>
            <w:r>
              <w:rPr>
                <w:rFonts w:hint="eastAsia" w:ascii="仿宋_GB2312" w:eastAsia="仿宋_GB2312"/>
                <w:sz w:val="24"/>
              </w:rPr>
              <w:t xml:space="preserve">  本课程建设工作计划（按照年度制定计划，项目周期2年）</w:t>
            </w:r>
          </w:p>
          <w:p w14:paraId="4C730579">
            <w:pPr>
              <w:rPr>
                <w:rFonts w:hint="eastAsia" w:ascii="仿宋_GB2312" w:eastAsia="仿宋_GB2312"/>
                <w:sz w:val="24"/>
              </w:rPr>
            </w:pPr>
          </w:p>
          <w:p w14:paraId="39DF442A">
            <w:pPr>
              <w:rPr>
                <w:rFonts w:hint="eastAsia" w:ascii="仿宋_GB2312" w:eastAsia="仿宋_GB2312"/>
                <w:sz w:val="24"/>
              </w:rPr>
            </w:pPr>
          </w:p>
          <w:p w14:paraId="5C55F43B">
            <w:pPr>
              <w:rPr>
                <w:rFonts w:hint="eastAsia" w:ascii="仿宋_GB2312" w:eastAsia="仿宋_GB2312"/>
                <w:sz w:val="24"/>
              </w:rPr>
            </w:pPr>
          </w:p>
          <w:p w14:paraId="70F26989">
            <w:pPr>
              <w:rPr>
                <w:rFonts w:hint="eastAsia" w:ascii="仿宋_GB2312" w:eastAsia="仿宋_GB2312"/>
                <w:sz w:val="24"/>
              </w:rPr>
            </w:pPr>
          </w:p>
          <w:p w14:paraId="34E51008">
            <w:pPr>
              <w:rPr>
                <w:rFonts w:hint="eastAsia" w:ascii="仿宋_GB2312" w:eastAsia="仿宋_GB2312"/>
                <w:sz w:val="24"/>
              </w:rPr>
            </w:pPr>
          </w:p>
          <w:p w14:paraId="32C27A1A">
            <w:pPr>
              <w:rPr>
                <w:rFonts w:hint="eastAsia" w:ascii="仿宋_GB2312" w:eastAsia="仿宋_GB2312"/>
                <w:sz w:val="24"/>
              </w:rPr>
            </w:pPr>
          </w:p>
          <w:p w14:paraId="57C23677">
            <w:pPr>
              <w:rPr>
                <w:rFonts w:ascii="仿宋_GB2312" w:eastAsia="仿宋_GB2312"/>
                <w:sz w:val="24"/>
              </w:rPr>
            </w:pPr>
          </w:p>
          <w:p w14:paraId="701E5493">
            <w:pPr>
              <w:rPr>
                <w:rFonts w:ascii="仿宋_GB2312" w:eastAsia="仿宋_GB2312"/>
                <w:sz w:val="24"/>
              </w:rPr>
            </w:pPr>
          </w:p>
          <w:p w14:paraId="37CE0C62">
            <w:pPr>
              <w:rPr>
                <w:rFonts w:hint="eastAsia" w:ascii="仿宋_GB2312" w:eastAsia="仿宋_GB2312"/>
                <w:sz w:val="24"/>
              </w:rPr>
            </w:pPr>
          </w:p>
          <w:p w14:paraId="2D821736">
            <w:pPr>
              <w:rPr>
                <w:rFonts w:hint="eastAsia" w:ascii="仿宋_GB2312" w:eastAsia="仿宋_GB2312"/>
                <w:sz w:val="24"/>
              </w:rPr>
            </w:pPr>
          </w:p>
          <w:p w14:paraId="6DE75D9F">
            <w:pPr>
              <w:rPr>
                <w:rFonts w:hint="eastAsia" w:ascii="仿宋_GB2312" w:eastAsia="仿宋_GB2312"/>
                <w:sz w:val="24"/>
              </w:rPr>
            </w:pPr>
          </w:p>
          <w:p w14:paraId="43BD07C2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14:paraId="51256BF5"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  <w:p w14:paraId="490D9CB6"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 w14:paraId="7BAF36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2" w:hRule="atLeast"/>
          <w:jc w:val="center"/>
        </w:trPr>
        <w:tc>
          <w:tcPr>
            <w:tcW w:w="5000" w:type="pct"/>
            <w:noWrap w:val="0"/>
            <w:vAlign w:val="top"/>
          </w:tcPr>
          <w:p w14:paraId="3176DEB8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3-5  </w:t>
            </w:r>
            <w:r>
              <w:rPr>
                <w:rFonts w:hint="eastAsia" w:ascii="仿宋_GB2312" w:eastAsia="仿宋_GB2312"/>
                <w:bCs/>
                <w:sz w:val="24"/>
              </w:rPr>
              <w:t>课程教学大纲（可作为附件）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17DFADAC">
            <w:pPr>
              <w:rPr>
                <w:rFonts w:hint="eastAsia" w:ascii="仿宋_GB2312" w:eastAsia="仿宋_GB2312"/>
                <w:sz w:val="24"/>
              </w:rPr>
            </w:pPr>
          </w:p>
          <w:p w14:paraId="12ED0D86">
            <w:pPr>
              <w:rPr>
                <w:rFonts w:hint="eastAsia" w:ascii="仿宋_GB2312" w:eastAsia="仿宋_GB2312"/>
                <w:sz w:val="24"/>
              </w:rPr>
            </w:pPr>
          </w:p>
          <w:p w14:paraId="615BEDE7">
            <w:pPr>
              <w:rPr>
                <w:rFonts w:hint="eastAsia" w:ascii="仿宋_GB2312" w:eastAsia="仿宋_GB2312"/>
                <w:sz w:val="24"/>
              </w:rPr>
            </w:pPr>
          </w:p>
          <w:p w14:paraId="07519D84">
            <w:pPr>
              <w:rPr>
                <w:rFonts w:hint="eastAsia" w:ascii="仿宋_GB2312" w:eastAsia="仿宋_GB2312"/>
                <w:sz w:val="24"/>
              </w:rPr>
            </w:pPr>
          </w:p>
          <w:p w14:paraId="633939D5">
            <w:pPr>
              <w:rPr>
                <w:rFonts w:hint="eastAsia" w:ascii="仿宋_GB2312" w:eastAsia="仿宋_GB2312"/>
                <w:sz w:val="24"/>
              </w:rPr>
            </w:pPr>
          </w:p>
          <w:p w14:paraId="2821E39F">
            <w:pPr>
              <w:rPr>
                <w:rFonts w:hint="eastAsia" w:ascii="仿宋_GB2312" w:eastAsia="仿宋_GB2312"/>
                <w:sz w:val="24"/>
              </w:rPr>
            </w:pPr>
          </w:p>
          <w:p w14:paraId="1FD54A5B">
            <w:pPr>
              <w:rPr>
                <w:rFonts w:ascii="仿宋_GB2312" w:eastAsia="仿宋_GB2312"/>
                <w:sz w:val="24"/>
              </w:rPr>
            </w:pPr>
          </w:p>
          <w:p w14:paraId="590BDE37">
            <w:pPr>
              <w:rPr>
                <w:rFonts w:ascii="仿宋_GB2312" w:eastAsia="仿宋_GB2312"/>
                <w:sz w:val="24"/>
              </w:rPr>
            </w:pPr>
          </w:p>
          <w:p w14:paraId="5C40DAF4">
            <w:pPr>
              <w:rPr>
                <w:rFonts w:ascii="仿宋_GB2312" w:eastAsia="仿宋_GB2312"/>
                <w:sz w:val="24"/>
              </w:rPr>
            </w:pPr>
          </w:p>
          <w:p w14:paraId="1FD28F09">
            <w:pPr>
              <w:rPr>
                <w:rFonts w:hint="eastAsia" w:ascii="仿宋_GB2312" w:eastAsia="仿宋_GB2312"/>
                <w:sz w:val="24"/>
              </w:rPr>
            </w:pPr>
          </w:p>
          <w:p w14:paraId="397D9FD9">
            <w:pPr>
              <w:rPr>
                <w:rFonts w:hint="eastAsia" w:ascii="仿宋_GB2312" w:eastAsia="仿宋_GB2312"/>
                <w:sz w:val="24"/>
              </w:rPr>
            </w:pPr>
          </w:p>
          <w:p w14:paraId="54B3E354">
            <w:pPr>
              <w:rPr>
                <w:rFonts w:hint="eastAsia" w:ascii="仿宋_GB2312" w:eastAsia="仿宋_GB2312"/>
                <w:sz w:val="24"/>
              </w:rPr>
            </w:pPr>
          </w:p>
          <w:p w14:paraId="279C8BB1">
            <w:pPr>
              <w:rPr>
                <w:rFonts w:ascii="仿宋_GB2312" w:eastAsia="仿宋_GB2312"/>
                <w:sz w:val="24"/>
              </w:rPr>
            </w:pPr>
          </w:p>
        </w:tc>
      </w:tr>
      <w:tr w14:paraId="353817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1" w:hRule="atLeast"/>
          <w:jc w:val="center"/>
        </w:trPr>
        <w:tc>
          <w:tcPr>
            <w:tcW w:w="5000" w:type="pct"/>
            <w:noWrap w:val="0"/>
            <w:vAlign w:val="top"/>
          </w:tcPr>
          <w:p w14:paraId="483ABA79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3-6</w:t>
            </w:r>
            <w:r>
              <w:rPr>
                <w:rFonts w:hint="eastAsia" w:ascii="仿宋_GB2312" w:eastAsia="仿宋_GB2312"/>
                <w:sz w:val="24"/>
              </w:rPr>
              <w:t xml:space="preserve">  教学方法与教学手段</w:t>
            </w:r>
          </w:p>
          <w:p w14:paraId="73FD1A00">
            <w:pPr>
              <w:rPr>
                <w:rFonts w:hint="eastAsia" w:ascii="仿宋_GB2312" w:eastAsia="仿宋_GB2312"/>
                <w:sz w:val="24"/>
              </w:rPr>
            </w:pPr>
          </w:p>
          <w:p w14:paraId="5BFB6195">
            <w:pPr>
              <w:rPr>
                <w:rFonts w:hint="eastAsia" w:ascii="仿宋_GB2312" w:eastAsia="仿宋_GB2312"/>
                <w:sz w:val="24"/>
              </w:rPr>
            </w:pPr>
          </w:p>
          <w:p w14:paraId="7556C26A">
            <w:pPr>
              <w:rPr>
                <w:rFonts w:hint="eastAsia" w:ascii="仿宋_GB2312" w:eastAsia="仿宋_GB2312"/>
                <w:sz w:val="24"/>
              </w:rPr>
            </w:pPr>
          </w:p>
          <w:p w14:paraId="24106683">
            <w:pPr>
              <w:rPr>
                <w:rFonts w:hint="eastAsia" w:ascii="仿宋_GB2312" w:eastAsia="仿宋_GB2312"/>
                <w:sz w:val="24"/>
              </w:rPr>
            </w:pPr>
          </w:p>
          <w:p w14:paraId="12F93754">
            <w:pPr>
              <w:rPr>
                <w:rFonts w:hint="eastAsia" w:ascii="仿宋_GB2312" w:eastAsia="仿宋_GB2312"/>
                <w:sz w:val="24"/>
              </w:rPr>
            </w:pPr>
          </w:p>
          <w:p w14:paraId="3AD20F11">
            <w:pPr>
              <w:rPr>
                <w:rFonts w:ascii="仿宋_GB2312" w:eastAsia="仿宋_GB2312"/>
                <w:sz w:val="24"/>
              </w:rPr>
            </w:pPr>
          </w:p>
          <w:p w14:paraId="6E52ED59">
            <w:pPr>
              <w:rPr>
                <w:rFonts w:hint="eastAsia" w:ascii="仿宋_GB2312" w:eastAsia="仿宋_GB2312"/>
                <w:sz w:val="24"/>
              </w:rPr>
            </w:pPr>
          </w:p>
          <w:p w14:paraId="3B805301">
            <w:pPr>
              <w:rPr>
                <w:rFonts w:hint="eastAsia" w:ascii="仿宋_GB2312" w:eastAsia="仿宋_GB2312"/>
                <w:sz w:val="24"/>
              </w:rPr>
            </w:pPr>
          </w:p>
          <w:p w14:paraId="637003B8">
            <w:pPr>
              <w:rPr>
                <w:rFonts w:hint="eastAsia" w:ascii="仿宋_GB2312" w:eastAsia="仿宋_GB2312"/>
                <w:sz w:val="24"/>
              </w:rPr>
            </w:pPr>
          </w:p>
          <w:p w14:paraId="60CE9784">
            <w:pPr>
              <w:rPr>
                <w:rFonts w:ascii="仿宋_GB2312" w:eastAsia="仿宋_GB2312"/>
                <w:sz w:val="24"/>
              </w:rPr>
            </w:pPr>
          </w:p>
          <w:p w14:paraId="389106EE">
            <w:pPr>
              <w:rPr>
                <w:rFonts w:ascii="仿宋_GB2312" w:eastAsia="仿宋_GB2312"/>
                <w:sz w:val="24"/>
              </w:rPr>
            </w:pPr>
          </w:p>
          <w:p w14:paraId="0E3122A8">
            <w:pPr>
              <w:rPr>
                <w:rFonts w:ascii="仿宋_GB2312" w:eastAsia="仿宋_GB2312"/>
                <w:sz w:val="24"/>
              </w:rPr>
            </w:pPr>
          </w:p>
          <w:p w14:paraId="3FF31E05">
            <w:pPr>
              <w:rPr>
                <w:rFonts w:hint="eastAsia" w:ascii="仿宋_GB2312" w:eastAsia="仿宋_GB2312"/>
                <w:sz w:val="24"/>
              </w:rPr>
            </w:pPr>
          </w:p>
          <w:p w14:paraId="0B9080BB">
            <w:pPr>
              <w:rPr>
                <w:rFonts w:hint="eastAsia" w:ascii="仿宋_GB2312" w:eastAsia="仿宋_GB2312"/>
                <w:sz w:val="24"/>
              </w:rPr>
            </w:pPr>
          </w:p>
          <w:p w14:paraId="4D20D34B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33AF04AB">
      <w:pPr>
        <w:spacing w:line="36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/>
          <w:b/>
          <w:bCs/>
          <w:sz w:val="24"/>
        </w:rPr>
        <w:t>4</w:t>
      </w:r>
      <w:r>
        <w:rPr>
          <w:rFonts w:hint="eastAsia" w:ascii="仿宋_GB2312" w:eastAsia="仿宋_GB2312"/>
          <w:b/>
          <w:bCs/>
          <w:sz w:val="24"/>
        </w:rPr>
        <w:t>.预算及经费</w:t>
      </w:r>
    </w:p>
    <w:tbl>
      <w:tblPr>
        <w:tblStyle w:val="4"/>
        <w:tblW w:w="5174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"/>
        <w:gridCol w:w="1520"/>
        <w:gridCol w:w="1418"/>
        <w:gridCol w:w="852"/>
        <w:gridCol w:w="1341"/>
        <w:gridCol w:w="994"/>
        <w:gridCol w:w="994"/>
        <w:gridCol w:w="1835"/>
      </w:tblGrid>
      <w:tr w14:paraId="5F49E7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985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7E146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预算科目</w:t>
            </w:r>
          </w:p>
        </w:tc>
        <w:tc>
          <w:tcPr>
            <w:tcW w:w="766" w:type="pct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46F14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单价（万元）</w:t>
            </w:r>
          </w:p>
        </w:tc>
        <w:tc>
          <w:tcPr>
            <w:tcW w:w="460" w:type="pct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E55FFED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数量</w:t>
            </w:r>
          </w:p>
        </w:tc>
        <w:tc>
          <w:tcPr>
            <w:tcW w:w="724" w:type="pct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AE4A3F7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金额（万元）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2BFA63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预算年度</w:t>
            </w:r>
          </w:p>
        </w:tc>
        <w:tc>
          <w:tcPr>
            <w:tcW w:w="991" w:type="pct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11DF2C6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备注说明</w:t>
            </w:r>
          </w:p>
        </w:tc>
      </w:tr>
      <w:tr w14:paraId="215D0D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85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02D66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66" w:type="pct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4206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60" w:type="pct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EBD2C7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24" w:type="pct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35822D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4CC516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78621B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23</w:t>
            </w:r>
          </w:p>
        </w:tc>
        <w:tc>
          <w:tcPr>
            <w:tcW w:w="991" w:type="pct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5F0995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2D008E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atLeast"/>
          <w:jc w:val="center"/>
        </w:trPr>
        <w:tc>
          <w:tcPr>
            <w:tcW w:w="98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9BBE9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6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D41B8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7B6BB9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A3153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9F2AFC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C4FB3E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4AFFAE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29B835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98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A437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6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E6F51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1F2D2C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2C71EC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56858A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113D10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BE708D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5E92FD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  <w:jc w:val="center"/>
        </w:trPr>
        <w:tc>
          <w:tcPr>
            <w:tcW w:w="98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A0613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6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5DB02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FE27E0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BFC18E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67A167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857BD8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91CDC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014C9C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985" w:type="pct"/>
            <w:gridSpan w:val="2"/>
            <w:tcBorders>
              <w:top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6226FE14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66" w:type="pct"/>
            <w:tcBorders>
              <w:top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142CDDBF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000000" w:sz="12" w:space="0"/>
            </w:tcBorders>
            <w:noWrap w:val="0"/>
            <w:vAlign w:val="center"/>
          </w:tcPr>
          <w:p w14:paraId="3548B76D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000000" w:sz="12" w:space="0"/>
            </w:tcBorders>
            <w:noWrap w:val="0"/>
            <w:vAlign w:val="center"/>
          </w:tcPr>
          <w:p w14:paraId="2359DF22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000000" w:sz="12" w:space="0"/>
            </w:tcBorders>
            <w:noWrap w:val="0"/>
            <w:vAlign w:val="center"/>
          </w:tcPr>
          <w:p w14:paraId="59906F39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000000" w:sz="12" w:space="0"/>
            </w:tcBorders>
            <w:noWrap w:val="0"/>
            <w:vAlign w:val="center"/>
          </w:tcPr>
          <w:p w14:paraId="58419756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000000" w:sz="12" w:space="0"/>
            </w:tcBorders>
            <w:noWrap w:val="0"/>
            <w:vAlign w:val="center"/>
          </w:tcPr>
          <w:p w14:paraId="4BCF2848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0448C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64" w:type="pct"/>
            <w:tcBorders>
              <w:top w:val="single" w:color="000000" w:sz="12" w:space="0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0370D499">
            <w:pPr>
              <w:spacing w:line="360" w:lineRule="auto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4836" w:type="pct"/>
            <w:gridSpan w:val="7"/>
            <w:tcBorders>
              <w:top w:val="single" w:color="000000" w:sz="12" w:space="0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3FCA09A5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5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.评审意见</w:t>
            </w:r>
          </w:p>
        </w:tc>
      </w:tr>
      <w:tr w14:paraId="3E2CE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  <w:jc w:val="center"/>
        </w:trPr>
        <w:tc>
          <w:tcPr>
            <w:tcW w:w="164" w:type="pct"/>
            <w:tcBorders>
              <w:top w:val="single" w:color="auto" w:sz="12" w:space="0"/>
              <w:bottom w:val="single" w:color="auto" w:sz="8" w:space="0"/>
            </w:tcBorders>
            <w:noWrap w:val="0"/>
            <w:vAlign w:val="top"/>
          </w:tcPr>
          <w:p w14:paraId="081E1036">
            <w:pPr>
              <w:spacing w:line="400" w:lineRule="exact"/>
              <w:rPr>
                <w:rFonts w:hint="eastAsia" w:ascii="仿宋_GB2312" w:eastAsia="仿宋_GB2312"/>
                <w:sz w:val="24"/>
                <w:szCs w:val="21"/>
              </w:rPr>
            </w:pPr>
          </w:p>
        </w:tc>
        <w:tc>
          <w:tcPr>
            <w:tcW w:w="4836" w:type="pct"/>
            <w:gridSpan w:val="7"/>
            <w:tcBorders>
              <w:top w:val="single" w:color="auto" w:sz="12" w:space="0"/>
              <w:bottom w:val="single" w:color="auto" w:sz="8" w:space="0"/>
            </w:tcBorders>
            <w:noWrap w:val="0"/>
            <w:vAlign w:val="top"/>
          </w:tcPr>
          <w:p w14:paraId="3E2B0BFC">
            <w:pPr>
              <w:spacing w:line="400" w:lineRule="exact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院系对申报课程的推荐理由、教学效果的评价意见：</w:t>
            </w:r>
          </w:p>
          <w:p w14:paraId="03D9680C">
            <w:pPr>
              <w:spacing w:line="400" w:lineRule="exact"/>
              <w:rPr>
                <w:rFonts w:ascii="仿宋_GB2312" w:eastAsia="仿宋_GB2312"/>
                <w:sz w:val="24"/>
                <w:szCs w:val="21"/>
              </w:rPr>
            </w:pPr>
          </w:p>
          <w:p w14:paraId="546B5F5D">
            <w:pPr>
              <w:spacing w:line="400" w:lineRule="exact"/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0C0F1C33">
            <w:pPr>
              <w:spacing w:line="400" w:lineRule="exact"/>
              <w:rPr>
                <w:rFonts w:ascii="仿宋_GB2312" w:eastAsia="仿宋_GB2312"/>
                <w:sz w:val="24"/>
                <w:szCs w:val="21"/>
              </w:rPr>
            </w:pPr>
          </w:p>
          <w:p w14:paraId="4B18C3A2">
            <w:pPr>
              <w:spacing w:line="400" w:lineRule="exact"/>
              <w:rPr>
                <w:rFonts w:ascii="仿宋_GB2312" w:eastAsia="仿宋_GB2312"/>
                <w:sz w:val="24"/>
                <w:szCs w:val="21"/>
              </w:rPr>
            </w:pPr>
          </w:p>
          <w:p w14:paraId="570458C4">
            <w:pPr>
              <w:spacing w:line="400" w:lineRule="exact"/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1A202C00">
            <w:pPr>
              <w:spacing w:line="400" w:lineRule="exact"/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3C4D4DB5">
            <w:pPr>
              <w:spacing w:line="400" w:lineRule="exact"/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63DFE00D">
            <w:pPr>
              <w:spacing w:line="400" w:lineRule="exact"/>
              <w:rPr>
                <w:rFonts w:ascii="仿宋_GB2312" w:eastAsia="仿宋_GB2312"/>
                <w:sz w:val="24"/>
                <w:szCs w:val="21"/>
              </w:rPr>
            </w:pPr>
          </w:p>
          <w:p w14:paraId="356FF13D">
            <w:pPr>
              <w:spacing w:line="480" w:lineRule="auto"/>
              <w:ind w:firstLine="4320" w:firstLineChars="180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单位负责人签名（盖章）：</w:t>
            </w:r>
          </w:p>
          <w:p w14:paraId="444248A6">
            <w:pPr>
              <w:spacing w:line="480" w:lineRule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                                                  年   月   日</w:t>
            </w:r>
          </w:p>
        </w:tc>
      </w:tr>
      <w:tr w14:paraId="759967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9" w:hRule="atLeast"/>
          <w:jc w:val="center"/>
        </w:trPr>
        <w:tc>
          <w:tcPr>
            <w:tcW w:w="164" w:type="pct"/>
            <w:tcBorders>
              <w:top w:val="single" w:color="auto" w:sz="8" w:space="0"/>
              <w:bottom w:val="single" w:color="auto" w:sz="4" w:space="0"/>
            </w:tcBorders>
            <w:noWrap w:val="0"/>
            <w:vAlign w:val="top"/>
          </w:tcPr>
          <w:p w14:paraId="1A27A275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</w:tc>
        <w:tc>
          <w:tcPr>
            <w:tcW w:w="4836" w:type="pct"/>
            <w:gridSpan w:val="7"/>
            <w:tcBorders>
              <w:top w:val="single" w:color="auto" w:sz="8" w:space="0"/>
              <w:bottom w:val="single" w:color="auto" w:sz="4" w:space="0"/>
            </w:tcBorders>
            <w:noWrap w:val="0"/>
            <w:vAlign w:val="top"/>
          </w:tcPr>
          <w:p w14:paraId="404E82E9">
            <w:pPr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专家组评审意见：</w:t>
            </w:r>
          </w:p>
          <w:p w14:paraId="2CF49AD9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3687616D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752F05BB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40404E9D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061A0F86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1726B1CF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13464A0A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2A2F0100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0A1F80C0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01D664B5">
            <w:pPr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                                专家组组长签名：</w:t>
            </w:r>
          </w:p>
          <w:p w14:paraId="595B110A">
            <w:pPr>
              <w:spacing w:line="480" w:lineRule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                                                  年   月   日</w:t>
            </w:r>
          </w:p>
        </w:tc>
      </w:tr>
      <w:tr w14:paraId="752F9D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164" w:type="pct"/>
            <w:tcBorders>
              <w:top w:val="single" w:color="auto" w:sz="4" w:space="0"/>
              <w:bottom w:val="single" w:color="auto" w:sz="12" w:space="0"/>
            </w:tcBorders>
            <w:noWrap w:val="0"/>
            <w:vAlign w:val="top"/>
          </w:tcPr>
          <w:p w14:paraId="0F985DCC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</w:tc>
        <w:tc>
          <w:tcPr>
            <w:tcW w:w="4836" w:type="pct"/>
            <w:gridSpan w:val="7"/>
            <w:tcBorders>
              <w:top w:val="single" w:color="auto" w:sz="4" w:space="0"/>
              <w:bottom w:val="single" w:color="auto" w:sz="12" w:space="0"/>
            </w:tcBorders>
            <w:noWrap w:val="0"/>
            <w:vAlign w:val="top"/>
          </w:tcPr>
          <w:p w14:paraId="73DBDE6C">
            <w:pPr>
              <w:rPr>
                <w:rFonts w:hint="eastAsia"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研究生院意见：</w:t>
            </w:r>
          </w:p>
          <w:p w14:paraId="3F237E9B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377EC1CF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18B8D989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2510AEBC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5E3F9859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7D5918CA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0AD9D082">
            <w:pPr>
              <w:rPr>
                <w:rFonts w:ascii="仿宋_GB2312" w:eastAsia="仿宋_GB2312"/>
                <w:sz w:val="24"/>
                <w:szCs w:val="21"/>
              </w:rPr>
            </w:pPr>
          </w:p>
          <w:p w14:paraId="78167010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1C594724">
            <w:pPr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                                           负责人签名：</w:t>
            </w:r>
          </w:p>
          <w:p w14:paraId="7BB5992B">
            <w:pPr>
              <w:rPr>
                <w:rFonts w:hint="eastAsia" w:ascii="仿宋_GB2312" w:eastAsia="仿宋_GB2312"/>
                <w:sz w:val="24"/>
                <w:szCs w:val="21"/>
              </w:rPr>
            </w:pPr>
          </w:p>
          <w:p w14:paraId="08462049">
            <w:pPr>
              <w:rPr>
                <w:rFonts w:hint="eastAsia"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                                                  年   月   日</w:t>
            </w:r>
          </w:p>
        </w:tc>
      </w:tr>
    </w:tbl>
    <w:p w14:paraId="5281A29D"/>
    <w:p w14:paraId="49C8555E"/>
    <w:sectPr>
      <w:footerReference r:id="rId8" w:type="first"/>
      <w:footerReference r:id="rId7" w:type="default"/>
      <w:pgSz w:w="11907" w:h="16840"/>
      <w:pgMar w:top="1134" w:right="1588" w:bottom="1134" w:left="1588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BD26C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8343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A473E5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2C59D">
    <w:pPr>
      <w:pStyle w:val="2"/>
      <w:jc w:val="center"/>
    </w:pPr>
  </w:p>
  <w:p w14:paraId="140CBC3A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99067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6 -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B614">
    <w:pPr>
      <w:pStyle w:val="2"/>
      <w:jc w:val="center"/>
    </w:pPr>
  </w:p>
  <w:p w14:paraId="6ACD4A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3CF2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53C10"/>
    <w:rsid w:val="18CA56AA"/>
    <w:rsid w:val="1F5D26CD"/>
    <w:rsid w:val="2442637F"/>
    <w:rsid w:val="26B41929"/>
    <w:rsid w:val="301D2E4C"/>
    <w:rsid w:val="369E11C3"/>
    <w:rsid w:val="4AA76630"/>
    <w:rsid w:val="54D06B54"/>
    <w:rsid w:val="57556A57"/>
    <w:rsid w:val="76931B1E"/>
    <w:rsid w:val="798645FB"/>
    <w:rsid w:val="7A2D5C15"/>
    <w:rsid w:val="7E70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1010</Words>
  <Characters>1047</Characters>
  <Lines>0</Lines>
  <Paragraphs>0</Paragraphs>
  <TotalTime>131</TotalTime>
  <ScaleCrop>false</ScaleCrop>
  <LinksUpToDate>false</LinksUpToDate>
  <CharactersWithSpaces>1623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2024-11-12T03:34:00Z</dcterms:created>
  <dc:creator>Administrator</dc:creator>
  <cp:lastModifiedBy>Administrator</cp:lastModifiedBy>
  <dcterms:modified xsi:type="dcterms:W3CDTF">2025-03-07T08:58:04Z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0E7B06CF57224A16BBB097094BA6C1BD_12</vt:lpwstr>
  </property>
  <property fmtid="{D5CDD505-2E9C-101B-9397-08002B2CF9AE}" pid="4" name="KSOTemplateDocerSaveRecord">
    <vt:lpwstr>eyJoZGlkIjoiOTMwOTJlNzhmN2FkMWMwMmQ4MjY4YWVjZjQ2ZjY3N2UiLCJ1c2VySWQiOiIxNjA1OTc0ODQzIn0=</vt:lpwstr>
  </property>
</Properties>
</file>